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55B62" w:rsidRPr="00866533" w:rsidRDefault="00055B62" w:rsidP="00866533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-US"/>
        </w:rPr>
      </w:pPr>
      <w:r w:rsidRPr="00823922">
        <w:rPr>
          <w:i/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proofErr w:type="spellStart"/>
      <w:r w:rsidR="00866533">
        <w:rPr>
          <w:i/>
          <w:sz w:val="28"/>
          <w:szCs w:val="28"/>
          <w:lang w:val="en-US"/>
        </w:rPr>
        <w:t>Савелки</w:t>
      </w:r>
      <w:proofErr w:type="spellEnd"/>
    </w:p>
    <w:p w:rsidR="00055B62" w:rsidRPr="004424D6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7101A">
        <w:rPr>
          <w:sz w:val="28"/>
          <w:szCs w:val="28"/>
        </w:rPr>
        <w:t>___</w:t>
      </w:r>
      <w:r w:rsidR="0017101A" w:rsidRPr="0017101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866533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866533">
        <w:rPr>
          <w:b/>
          <w:bCs/>
          <w:sz w:val="28"/>
          <w:szCs w:val="28"/>
        </w:rPr>
        <w:t xml:space="preserve">муниципального округа </w:t>
      </w:r>
      <w:proofErr w:type="spellStart"/>
      <w:r w:rsidR="00866533" w:rsidRPr="00866533">
        <w:rPr>
          <w:b/>
          <w:bCs/>
          <w:sz w:val="28"/>
          <w:szCs w:val="28"/>
        </w:rPr>
        <w:t>Савелки</w:t>
      </w:r>
      <w:proofErr w:type="spellEnd"/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 xml:space="preserve">Совет депутатов </w:t>
      </w:r>
      <w:r w:rsidR="00055B62" w:rsidRPr="00866533">
        <w:rPr>
          <w:sz w:val="28"/>
          <w:szCs w:val="28"/>
        </w:rPr>
        <w:t xml:space="preserve">муниципального округа </w:t>
      </w:r>
      <w:proofErr w:type="spellStart"/>
      <w:r w:rsidR="00866533" w:rsidRPr="00866533">
        <w:rPr>
          <w:sz w:val="28"/>
          <w:szCs w:val="28"/>
        </w:rPr>
        <w:t>Савелки</w:t>
      </w:r>
      <w:proofErr w:type="spellEnd"/>
      <w:r w:rsidR="00055B62" w:rsidRPr="00EF2A6B">
        <w:rPr>
          <w:sz w:val="28"/>
          <w:szCs w:val="28"/>
        </w:rPr>
        <w:t xml:space="preserve"> решил</w:t>
      </w:r>
      <w:r w:rsidR="00055B62" w:rsidRPr="004424D6">
        <w:rPr>
          <w:sz w:val="28"/>
          <w:szCs w:val="28"/>
        </w:rPr>
        <w:t>: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="00866533" w:rsidRPr="00866533">
        <w:rPr>
          <w:sz w:val="28"/>
          <w:szCs w:val="28"/>
        </w:rPr>
        <w:t xml:space="preserve">муниципального округа </w:t>
      </w:r>
      <w:proofErr w:type="spellStart"/>
      <w:r w:rsidR="00866533" w:rsidRPr="00866533">
        <w:rPr>
          <w:sz w:val="28"/>
          <w:szCs w:val="28"/>
        </w:rPr>
        <w:t>Савелки</w:t>
      </w:r>
      <w:proofErr w:type="spellEnd"/>
      <w:r w:rsidRPr="00866533"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866533" w:rsidRPr="00F949C9" w:rsidRDefault="00055B62" w:rsidP="00866533">
      <w:pPr>
        <w:ind w:firstLine="567"/>
        <w:jc w:val="both"/>
        <w:rPr>
          <w:bCs/>
          <w:sz w:val="28"/>
          <w:szCs w:val="28"/>
        </w:rPr>
      </w:pPr>
      <w:r w:rsidRPr="00FD1EE9">
        <w:rPr>
          <w:sz w:val="28"/>
          <w:szCs w:val="28"/>
        </w:rPr>
        <w:t>3.</w:t>
      </w:r>
      <w:r w:rsidR="00866533" w:rsidRPr="00F949C9">
        <w:rPr>
          <w:sz w:val="28"/>
          <w:szCs w:val="28"/>
        </w:rPr>
        <w:t xml:space="preserve"> </w:t>
      </w:r>
      <w:proofErr w:type="gramStart"/>
      <w:r w:rsidR="00866533" w:rsidRPr="00F949C9">
        <w:rPr>
          <w:sz w:val="28"/>
          <w:szCs w:val="28"/>
        </w:rPr>
        <w:t xml:space="preserve">Контроль за исполнением настоящего решения возложить на главой муниципального округа </w:t>
      </w:r>
      <w:proofErr w:type="spellStart"/>
      <w:r w:rsidR="00866533" w:rsidRPr="00F949C9">
        <w:rPr>
          <w:sz w:val="28"/>
          <w:szCs w:val="28"/>
        </w:rPr>
        <w:t>Савелки</w:t>
      </w:r>
      <w:proofErr w:type="spellEnd"/>
      <w:r w:rsidR="00866533" w:rsidRPr="00F949C9">
        <w:rPr>
          <w:sz w:val="28"/>
          <w:szCs w:val="28"/>
        </w:rPr>
        <w:t xml:space="preserve">  </w:t>
      </w:r>
      <w:proofErr w:type="spellStart"/>
      <w:r w:rsidR="00866533" w:rsidRPr="00F949C9">
        <w:rPr>
          <w:sz w:val="28"/>
          <w:szCs w:val="28"/>
        </w:rPr>
        <w:t>Юдахиной</w:t>
      </w:r>
      <w:proofErr w:type="spellEnd"/>
      <w:r w:rsidR="00866533" w:rsidRPr="00F949C9">
        <w:rPr>
          <w:sz w:val="28"/>
          <w:szCs w:val="28"/>
        </w:rPr>
        <w:t xml:space="preserve"> Ириной Васильевной.</w:t>
      </w:r>
      <w:proofErr w:type="gramEnd"/>
    </w:p>
    <w:p w:rsidR="00866533" w:rsidRPr="00F949C9" w:rsidRDefault="00866533" w:rsidP="00866533">
      <w:pPr>
        <w:spacing w:line="360" w:lineRule="auto"/>
        <w:jc w:val="both"/>
        <w:rPr>
          <w:sz w:val="28"/>
          <w:szCs w:val="28"/>
        </w:rPr>
      </w:pPr>
    </w:p>
    <w:p w:rsidR="00866533" w:rsidRPr="00F949C9" w:rsidRDefault="00866533" w:rsidP="00866533">
      <w:pPr>
        <w:spacing w:line="360" w:lineRule="auto"/>
        <w:jc w:val="both"/>
        <w:rPr>
          <w:sz w:val="28"/>
          <w:szCs w:val="28"/>
        </w:rPr>
      </w:pPr>
    </w:p>
    <w:p w:rsidR="00866533" w:rsidRPr="00F949C9" w:rsidRDefault="00866533" w:rsidP="00866533">
      <w:pPr>
        <w:spacing w:line="360" w:lineRule="auto"/>
        <w:jc w:val="both"/>
        <w:rPr>
          <w:sz w:val="28"/>
          <w:szCs w:val="28"/>
        </w:rPr>
      </w:pPr>
    </w:p>
    <w:p w:rsidR="00866533" w:rsidRPr="00F949C9" w:rsidRDefault="00866533" w:rsidP="00866533">
      <w:pPr>
        <w:spacing w:line="360" w:lineRule="auto"/>
        <w:jc w:val="both"/>
        <w:rPr>
          <w:b/>
          <w:sz w:val="18"/>
          <w:szCs w:val="18"/>
        </w:rPr>
      </w:pPr>
      <w:r w:rsidRPr="00F949C9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F949C9">
        <w:rPr>
          <w:b/>
          <w:sz w:val="28"/>
          <w:szCs w:val="28"/>
        </w:rPr>
        <w:t>Савелки</w:t>
      </w:r>
      <w:proofErr w:type="spellEnd"/>
      <w:r w:rsidRPr="00F949C9">
        <w:rPr>
          <w:b/>
          <w:sz w:val="28"/>
          <w:szCs w:val="28"/>
        </w:rPr>
        <w:t xml:space="preserve">                         </w:t>
      </w:r>
      <w:proofErr w:type="spellStart"/>
      <w:r w:rsidRPr="00F949C9">
        <w:rPr>
          <w:b/>
          <w:sz w:val="28"/>
          <w:szCs w:val="28"/>
        </w:rPr>
        <w:t>Юдахина</w:t>
      </w:r>
      <w:proofErr w:type="spellEnd"/>
      <w:r w:rsidRPr="00F949C9">
        <w:rPr>
          <w:b/>
          <w:sz w:val="28"/>
          <w:szCs w:val="28"/>
        </w:rPr>
        <w:t xml:space="preserve"> И.В.</w:t>
      </w:r>
    </w:p>
    <w:p w:rsidR="00866533" w:rsidRDefault="008665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5B62" w:rsidRPr="00B026B7" w:rsidRDefault="00055B62" w:rsidP="00866533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866533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B026B7">
        <w:rPr>
          <w:i/>
          <w:sz w:val="28"/>
          <w:szCs w:val="28"/>
        </w:rPr>
        <w:t xml:space="preserve">муниципального округа </w:t>
      </w:r>
      <w:proofErr w:type="spellStart"/>
      <w:r w:rsidR="00866533" w:rsidRPr="00866533">
        <w:rPr>
          <w:i/>
          <w:sz w:val="28"/>
          <w:szCs w:val="28"/>
        </w:rPr>
        <w:t>Савелки</w:t>
      </w:r>
      <w:proofErr w:type="spellEnd"/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866533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866533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Default="00866533" w:rsidP="0086653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муниципального округа </w:t>
      </w:r>
      <w:proofErr w:type="spellStart"/>
      <w:r>
        <w:rPr>
          <w:rFonts w:eastAsia="Calibri"/>
          <w:b/>
          <w:i/>
          <w:sz w:val="28"/>
          <w:szCs w:val="28"/>
        </w:rPr>
        <w:t>Савелки</w:t>
      </w:r>
      <w:proofErr w:type="spellEnd"/>
    </w:p>
    <w:p w:rsidR="00055B62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</w:t>
      </w:r>
      <w:proofErr w:type="gramStart"/>
      <w:r w:rsidRPr="00055B62">
        <w:rPr>
          <w:sz w:val="28"/>
          <w:szCs w:val="28"/>
        </w:rPr>
        <w:t>контроля за</w:t>
      </w:r>
      <w:proofErr w:type="gramEnd"/>
      <w:r w:rsidRPr="00055B62">
        <w:rPr>
          <w:sz w:val="28"/>
          <w:szCs w:val="28"/>
        </w:rPr>
        <w:t xml:space="preserve">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="00866533">
        <w:rPr>
          <w:rFonts w:eastAsia="Calibri"/>
          <w:i/>
          <w:sz w:val="28"/>
          <w:szCs w:val="28"/>
        </w:rPr>
        <w:t xml:space="preserve">муниципального округа </w:t>
      </w:r>
      <w:proofErr w:type="spellStart"/>
      <w:r w:rsidR="00866533">
        <w:rPr>
          <w:rFonts w:eastAsia="Calibri"/>
          <w:i/>
          <w:sz w:val="28"/>
          <w:szCs w:val="28"/>
        </w:rPr>
        <w:t>Савелки</w:t>
      </w:r>
      <w:proofErr w:type="spellEnd"/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</w:t>
      </w:r>
      <w:proofErr w:type="gramStart"/>
      <w:r w:rsidRPr="00055B62">
        <w:rPr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="00866533">
        <w:rPr>
          <w:rFonts w:eastAsia="Calibri"/>
          <w:i/>
          <w:sz w:val="28"/>
          <w:szCs w:val="28"/>
        </w:rPr>
        <w:t xml:space="preserve">муниципального округа </w:t>
      </w:r>
      <w:proofErr w:type="spellStart"/>
      <w:r w:rsidR="00866533">
        <w:rPr>
          <w:rFonts w:eastAsia="Calibri"/>
          <w:i/>
          <w:sz w:val="28"/>
          <w:szCs w:val="28"/>
        </w:rPr>
        <w:t>Савелки</w:t>
      </w:r>
      <w:proofErr w:type="spellEnd"/>
      <w:proofErr w:type="gramEnd"/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866533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CF3E8B">
        <w:rPr>
          <w:i/>
          <w:sz w:val="28"/>
          <w:szCs w:val="28"/>
        </w:rPr>
        <w:t xml:space="preserve">аппарат Совета депутатов </w:t>
      </w:r>
      <w:r w:rsidRPr="00B026B7">
        <w:rPr>
          <w:rFonts w:eastAsia="Calibri"/>
          <w:sz w:val="28"/>
          <w:szCs w:val="28"/>
        </w:rPr>
        <w:t xml:space="preserve">(далее – </w:t>
      </w:r>
      <w:r w:rsidRPr="00B026B7">
        <w:rPr>
          <w:rFonts w:eastAsia="Calibri"/>
          <w:i/>
          <w:sz w:val="28"/>
          <w:szCs w:val="28"/>
        </w:rPr>
        <w:t>аппарат Совета депутатов</w:t>
      </w:r>
      <w:proofErr w:type="gramStart"/>
      <w:r w:rsidRPr="00B026B7">
        <w:rPr>
          <w:rFonts w:eastAsia="Calibri"/>
          <w:i/>
          <w:sz w:val="28"/>
          <w:szCs w:val="28"/>
        </w:rPr>
        <w:t xml:space="preserve"> </w:t>
      </w:r>
      <w:r w:rsidR="00866533" w:rsidRPr="00866533">
        <w:rPr>
          <w:rFonts w:eastAsia="Calibri"/>
          <w:i/>
          <w:sz w:val="28"/>
          <w:szCs w:val="28"/>
        </w:rPr>
        <w:t>.</w:t>
      </w:r>
      <w:proofErr w:type="gramEnd"/>
      <w:r w:rsidR="00866533" w:rsidRPr="00866533">
        <w:rPr>
          <w:rFonts w:eastAsia="Calibri"/>
          <w:i/>
          <w:sz w:val="28"/>
          <w:szCs w:val="28"/>
        </w:rPr>
        <w:t>)</w:t>
      </w:r>
    </w:p>
    <w:p w:rsidR="00CA5EE4" w:rsidRPr="00F750D4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i/>
          <w:sz w:val="28"/>
          <w:szCs w:val="28"/>
        </w:rPr>
        <w:t xml:space="preserve">аппаратом Совета депутатов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r w:rsidR="00866533" w:rsidRPr="00866533">
        <w:rPr>
          <w:i/>
          <w:sz w:val="28"/>
          <w:szCs w:val="28"/>
        </w:rPr>
        <w:t xml:space="preserve">главой муниципального округа </w:t>
      </w:r>
      <w:proofErr w:type="spellStart"/>
      <w:r w:rsidR="00866533" w:rsidRPr="00866533">
        <w:rPr>
          <w:i/>
          <w:sz w:val="28"/>
          <w:szCs w:val="28"/>
        </w:rPr>
        <w:t>Савелки</w:t>
      </w:r>
      <w:proofErr w:type="spellEnd"/>
      <w:r w:rsidR="00F750D4" w:rsidRPr="00F750D4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866533">
        <w:rPr>
          <w:rFonts w:eastAsia="Calibri"/>
          <w:i/>
          <w:sz w:val="28"/>
          <w:szCs w:val="28"/>
        </w:rPr>
        <w:t xml:space="preserve">муниципального округа </w:t>
      </w:r>
      <w:proofErr w:type="spellStart"/>
      <w:r w:rsidR="00866533">
        <w:rPr>
          <w:rFonts w:eastAsia="Calibri"/>
          <w:i/>
          <w:sz w:val="28"/>
          <w:szCs w:val="28"/>
        </w:rPr>
        <w:t>Савелки</w:t>
      </w:r>
      <w:proofErr w:type="spellEnd"/>
      <w:r w:rsidR="00A12586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866533">
        <w:rPr>
          <w:rFonts w:eastAsia="Calibri"/>
          <w:i/>
          <w:sz w:val="28"/>
          <w:szCs w:val="28"/>
        </w:rPr>
        <w:t xml:space="preserve">муниципального округа </w:t>
      </w:r>
      <w:proofErr w:type="spellStart"/>
      <w:r w:rsidR="00866533">
        <w:rPr>
          <w:rFonts w:eastAsia="Calibri"/>
          <w:i/>
          <w:sz w:val="28"/>
          <w:szCs w:val="28"/>
        </w:rPr>
        <w:t>Савелки</w:t>
      </w:r>
      <w:proofErr w:type="spellEnd"/>
      <w:r w:rsidR="00A12586">
        <w:rPr>
          <w:rFonts w:eastAsia="Calibri"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</w:t>
      </w:r>
      <w:proofErr w:type="gramEnd"/>
      <w:r w:rsidR="007A04E4">
        <w:rPr>
          <w:sz w:val="28"/>
          <w:szCs w:val="28"/>
        </w:rPr>
        <w:t xml:space="preserve">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D04666">
        <w:rPr>
          <w:sz w:val="28"/>
          <w:szCs w:val="28"/>
          <w:lang w:val="en-US"/>
        </w:rPr>
        <w:t>amom</w:t>
      </w:r>
      <w:proofErr w:type="spellEnd"/>
      <w:r w:rsidR="00D04666" w:rsidRPr="001D2750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ru</w:t>
      </w:r>
      <w:proofErr w:type="spellEnd"/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D04666">
        <w:rPr>
          <w:i/>
          <w:sz w:val="28"/>
          <w:szCs w:val="28"/>
        </w:rPr>
        <w:t xml:space="preserve"> </w:t>
      </w:r>
      <w:r w:rsidR="00866533">
        <w:rPr>
          <w:rFonts w:eastAsia="Calibri"/>
          <w:i/>
          <w:sz w:val="28"/>
          <w:szCs w:val="28"/>
        </w:rPr>
        <w:t xml:space="preserve">муниципального округа </w:t>
      </w:r>
      <w:proofErr w:type="spellStart"/>
      <w:r w:rsidR="00866533">
        <w:rPr>
          <w:rFonts w:eastAsia="Calibri"/>
          <w:i/>
          <w:sz w:val="28"/>
          <w:szCs w:val="28"/>
        </w:rPr>
        <w:t>Савелки</w:t>
      </w:r>
      <w:proofErr w:type="spellEnd"/>
      <w:r w:rsidR="00D04666">
        <w:rPr>
          <w:sz w:val="28"/>
          <w:szCs w:val="28"/>
        </w:rPr>
        <w:t xml:space="preserve"> 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866533" w:rsidRPr="00866533">
        <w:rPr>
          <w:i/>
          <w:sz w:val="28"/>
          <w:szCs w:val="28"/>
        </w:rPr>
        <w:t xml:space="preserve">муниципальному </w:t>
      </w:r>
      <w:proofErr w:type="gramStart"/>
      <w:r w:rsidR="00866533" w:rsidRPr="00866533">
        <w:rPr>
          <w:i/>
          <w:sz w:val="28"/>
          <w:szCs w:val="28"/>
        </w:rPr>
        <w:t>служащему</w:t>
      </w:r>
      <w:bookmarkStart w:id="1" w:name="OLE_LINK19"/>
      <w:proofErr w:type="gramEnd"/>
      <w:r w:rsidR="00866533" w:rsidRPr="00866533">
        <w:rPr>
          <w:bCs/>
          <w:i/>
          <w:sz w:val="28"/>
          <w:szCs w:val="28"/>
        </w:rPr>
        <w:t xml:space="preserve"> </w:t>
      </w:r>
      <w:r w:rsidR="00BE237A">
        <w:rPr>
          <w:i/>
          <w:iCs/>
          <w:sz w:val="28"/>
          <w:szCs w:val="28"/>
        </w:rPr>
        <w:t xml:space="preserve">к должностным обязанностям которого относится ведение </w:t>
      </w:r>
      <w:r w:rsidR="00BE237A" w:rsidRPr="009432C7">
        <w:rPr>
          <w:i/>
          <w:iCs/>
          <w:sz w:val="28"/>
          <w:szCs w:val="28"/>
        </w:rPr>
        <w:t>работ</w:t>
      </w:r>
      <w:r w:rsidR="00BE237A">
        <w:rPr>
          <w:i/>
          <w:iCs/>
          <w:sz w:val="28"/>
          <w:szCs w:val="28"/>
        </w:rPr>
        <w:t>ы с обращениями граждан (далее – муниципальный служащий по работе с обращениями граждан)</w:t>
      </w:r>
      <w:bookmarkEnd w:id="1"/>
      <w:r w:rsidR="00BC0ECB">
        <w:rPr>
          <w:i/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BC0EC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BC0ECB" w:rsidRPr="00CC3271">
        <w:rPr>
          <w:bCs/>
          <w:i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>.</w:t>
      </w:r>
    </w:p>
    <w:p w:rsid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B026B7">
        <w:rPr>
          <w:rFonts w:eastAsia="Calibri"/>
          <w:i/>
          <w:sz w:val="28"/>
          <w:szCs w:val="28"/>
        </w:rPr>
        <w:t>аппарат</w:t>
      </w:r>
      <w:r w:rsidR="00AB1935">
        <w:rPr>
          <w:rFonts w:eastAsia="Calibri"/>
          <w:i/>
          <w:sz w:val="28"/>
          <w:szCs w:val="28"/>
        </w:rPr>
        <w:t>а</w:t>
      </w:r>
      <w:r w:rsidR="00AB1935" w:rsidRPr="00B026B7">
        <w:rPr>
          <w:rFonts w:eastAsia="Calibri"/>
          <w:i/>
          <w:sz w:val="28"/>
          <w:szCs w:val="28"/>
        </w:rPr>
        <w:t xml:space="preserve"> Совета депутатов </w:t>
      </w:r>
      <w:r w:rsidR="00055B62" w:rsidRPr="00055B62">
        <w:rPr>
          <w:sz w:val="28"/>
          <w:szCs w:val="28"/>
        </w:rPr>
        <w:t>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proofErr w:type="gramStart"/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  <w:proofErr w:type="gramEnd"/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2" w:name="3"/>
      <w:bookmarkEnd w:id="2"/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</w:t>
      </w:r>
      <w:proofErr w:type="gramStart"/>
      <w:r w:rsidR="004D261C" w:rsidRPr="004B407A">
        <w:rPr>
          <w:sz w:val="28"/>
          <w:szCs w:val="28"/>
        </w:rPr>
        <w:t>требования</w:t>
      </w:r>
      <w:proofErr w:type="gramEnd"/>
      <w:r w:rsidR="004D261C" w:rsidRPr="004B407A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="00866533">
        <w:rPr>
          <w:rFonts w:eastAsia="Calibri"/>
          <w:i/>
          <w:sz w:val="28"/>
          <w:szCs w:val="28"/>
        </w:rPr>
        <w:t xml:space="preserve">муниципального округа </w:t>
      </w:r>
      <w:proofErr w:type="spellStart"/>
      <w:r w:rsidR="00866533">
        <w:rPr>
          <w:rFonts w:eastAsia="Calibri"/>
          <w:i/>
          <w:sz w:val="28"/>
          <w:szCs w:val="28"/>
        </w:rPr>
        <w:t>Савелки</w:t>
      </w:r>
      <w:proofErr w:type="spellEnd"/>
      <w:r w:rsidRPr="00B026B7">
        <w:rPr>
          <w:sz w:val="28"/>
          <w:szCs w:val="28"/>
        </w:rPr>
        <w:t>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>
        <w:rPr>
          <w:rFonts w:eastAsiaTheme="minorHAnsi"/>
          <w:sz w:val="28"/>
          <w:szCs w:val="28"/>
          <w:lang w:eastAsia="en-US"/>
        </w:rPr>
        <w:t>другое</w:t>
      </w:r>
      <w:proofErr w:type="gramEnd"/>
      <w:r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</w:t>
      </w:r>
      <w:r>
        <w:lastRenderedPageBreak/>
        <w:t xml:space="preserve">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9C36E7">
      <w:pPr>
        <w:pStyle w:val="ConsPlusNormal"/>
        <w:ind w:firstLine="851"/>
        <w:jc w:val="both"/>
      </w:pPr>
      <w:r w:rsidRPr="00635E1E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635E1E">
        <w:rPr>
          <w:i/>
        </w:rPr>
        <w:t>,</w:t>
      </w:r>
      <w:r w:rsidR="00635E1E" w:rsidRPr="00635E1E">
        <w:rPr>
          <w:i/>
        </w:rPr>
        <w:t xml:space="preserve"> </w:t>
      </w:r>
      <w:r w:rsidRPr="00635E1E">
        <w:rPr>
          <w:i/>
        </w:rPr>
        <w:t>муниципальными правовыми актами</w:t>
      </w:r>
      <w:r w:rsidR="00635E1E">
        <w:rPr>
          <w:rStyle w:val="a5"/>
          <w:i/>
        </w:rPr>
        <w:footnoteReference w:id="1"/>
      </w:r>
      <w:r w:rsidRPr="00635E1E">
        <w:t>.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>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055B62">
        <w:rPr>
          <w:sz w:val="28"/>
          <w:szCs w:val="28"/>
        </w:rPr>
        <w:t xml:space="preserve">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3" w:name="OLE_LINK74"/>
      <w:bookmarkStart w:id="4" w:name="OLE_LINK75"/>
      <w:bookmarkStart w:id="5" w:name="OLE_LINK76"/>
      <w:bookmarkStart w:id="6" w:name="OLE_LINK77"/>
      <w:r w:rsidR="00C525E3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B026B7">
        <w:rPr>
          <w:rFonts w:eastAsia="Calibri"/>
          <w:i/>
          <w:sz w:val="28"/>
          <w:szCs w:val="28"/>
        </w:rPr>
        <w:t xml:space="preserve">аппарат Совета депутатов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>
        <w:rPr>
          <w:i/>
          <w:sz w:val="28"/>
          <w:szCs w:val="28"/>
        </w:rPr>
        <w:t>муниципальным</w:t>
      </w:r>
      <w:r w:rsidR="00BD1577" w:rsidRPr="0087360C">
        <w:rPr>
          <w:i/>
          <w:sz w:val="28"/>
          <w:szCs w:val="28"/>
        </w:rPr>
        <w:t xml:space="preserve"> служащ</w:t>
      </w:r>
      <w:r w:rsidR="00BD1577">
        <w:rPr>
          <w:i/>
          <w:sz w:val="28"/>
          <w:szCs w:val="28"/>
        </w:rPr>
        <w:t>им</w:t>
      </w:r>
      <w:r w:rsidR="00BD1577" w:rsidRPr="0087360C">
        <w:rPr>
          <w:i/>
          <w:sz w:val="28"/>
          <w:szCs w:val="28"/>
        </w:rPr>
        <w:t xml:space="preserve"> по работе с обращениями граждан</w:t>
      </w:r>
      <w:r w:rsidR="00AB56A4">
        <w:rPr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7" w:name="OLE_LINK71"/>
      <w:bookmarkStart w:id="8" w:name="OLE_LINK72"/>
      <w:bookmarkStart w:id="9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7"/>
      <w:bookmarkEnd w:id="8"/>
      <w:bookmarkEnd w:id="9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0" w:name="OLE_LINK63"/>
      <w:bookmarkStart w:id="11" w:name="OLE_LINK64"/>
      <w:bookmarkStart w:id="12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0"/>
      <w:bookmarkEnd w:id="11"/>
      <w:bookmarkEnd w:id="12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87360C" w:rsidRDefault="00411894" w:rsidP="0041189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3" w:name="OLE_LINK25"/>
      <w:bookmarkStart w:id="14" w:name="OLE_LINK26"/>
      <w:bookmarkStart w:id="15" w:name="OLE_LINK27"/>
      <w:r w:rsidRPr="0087360C">
        <w:rPr>
          <w:i/>
          <w:sz w:val="28"/>
          <w:szCs w:val="28"/>
        </w:rPr>
        <w:t>муниципальным служащим по работе с обращениями граждан</w:t>
      </w:r>
      <w:bookmarkEnd w:id="13"/>
      <w:bookmarkEnd w:id="14"/>
      <w:bookmarkEnd w:id="15"/>
      <w:r w:rsidRPr="0087360C">
        <w:rPr>
          <w:i/>
          <w:sz w:val="28"/>
          <w:szCs w:val="28"/>
        </w:rPr>
        <w:t>.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6" w:name="OLE_LINK39"/>
      <w:bookmarkStart w:id="17" w:name="OLE_LINK40"/>
      <w:r w:rsidRPr="00055B62">
        <w:rPr>
          <w:sz w:val="28"/>
          <w:szCs w:val="28"/>
        </w:rPr>
        <w:t>й, запрос</w:t>
      </w:r>
      <w:r w:rsidR="007A024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bookmarkStart w:id="18" w:name="OLE_LINK41"/>
      <w:bookmarkStart w:id="19" w:name="OLE_LINK42"/>
      <w:r w:rsidR="007A0244">
        <w:rPr>
          <w:i/>
          <w:sz w:val="28"/>
          <w:szCs w:val="28"/>
        </w:rPr>
        <w:t>муниц</w:t>
      </w:r>
      <w:bookmarkEnd w:id="16"/>
      <w:bookmarkEnd w:id="17"/>
      <w:r w:rsidR="007A0244">
        <w:rPr>
          <w:i/>
          <w:sz w:val="28"/>
          <w:szCs w:val="28"/>
        </w:rPr>
        <w:t>ипальным</w:t>
      </w:r>
      <w:r w:rsidR="007A0244" w:rsidRPr="0087360C">
        <w:rPr>
          <w:i/>
          <w:sz w:val="28"/>
          <w:szCs w:val="28"/>
        </w:rPr>
        <w:t xml:space="preserve"> служащ</w:t>
      </w:r>
      <w:r w:rsidR="007A0244">
        <w:rPr>
          <w:i/>
          <w:sz w:val="28"/>
          <w:szCs w:val="28"/>
        </w:rPr>
        <w:t>им</w:t>
      </w:r>
      <w:r w:rsidR="007A0244" w:rsidRPr="0087360C">
        <w:rPr>
          <w:i/>
          <w:sz w:val="28"/>
          <w:szCs w:val="28"/>
        </w:rPr>
        <w:t xml:space="preserve"> </w:t>
      </w:r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18"/>
    <w:bookmarkEnd w:id="19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М</w:t>
      </w:r>
      <w:r w:rsidRPr="007A0244">
        <w:rPr>
          <w:i/>
          <w:sz w:val="28"/>
          <w:szCs w:val="28"/>
        </w:rPr>
        <w:t>униципальны</w:t>
      </w:r>
      <w:r>
        <w:rPr>
          <w:i/>
          <w:sz w:val="28"/>
          <w:szCs w:val="28"/>
        </w:rPr>
        <w:t>е</w:t>
      </w:r>
      <w:r w:rsidRPr="007A0244">
        <w:rPr>
          <w:i/>
          <w:sz w:val="28"/>
          <w:szCs w:val="28"/>
        </w:rPr>
        <w:t xml:space="preserve"> служащи</w:t>
      </w:r>
      <w:r>
        <w:rPr>
          <w:i/>
          <w:sz w:val="28"/>
          <w:szCs w:val="28"/>
        </w:rPr>
        <w:t>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0" w:name="OLE_LINK47"/>
      <w:bookmarkStart w:id="21" w:name="OLE_LINK48"/>
      <w:bookmarkStart w:id="22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0"/>
      <w:bookmarkEnd w:id="21"/>
      <w:bookmarkEnd w:id="22"/>
      <w:r w:rsidR="003869A8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>
        <w:rPr>
          <w:rFonts w:eastAsiaTheme="minorHAnsi"/>
          <w:sz w:val="28"/>
          <w:szCs w:val="28"/>
          <w:lang w:eastAsia="en-US"/>
        </w:rPr>
        <w:t xml:space="preserve">В случае если предоставление запрашиваемой информации невозможно в указанный срок, в течение семи дней со дня регистрации запроса </w:t>
      </w:r>
      <w:r w:rsidR="003869A8">
        <w:rPr>
          <w:rFonts w:eastAsiaTheme="minorHAnsi"/>
          <w:sz w:val="28"/>
          <w:szCs w:val="28"/>
          <w:lang w:eastAsia="en-US"/>
        </w:rPr>
        <w:lastRenderedPageBreak/>
        <w:t>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Default="00A90B7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3" w:name="OLE_LINK66"/>
      <w:bookmarkStart w:id="24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5" w:name="4"/>
      <w:bookmarkEnd w:id="25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6" w:name="OLE_LINK56"/>
      <w:bookmarkStart w:id="27" w:name="OLE_LINK57"/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54"/>
      <w:bookmarkStart w:id="34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6"/>
      <w:bookmarkEnd w:id="27"/>
      <w:bookmarkEnd w:id="28"/>
      <w:bookmarkEnd w:id="29"/>
      <w:bookmarkEnd w:id="30"/>
      <w:bookmarkEnd w:id="31"/>
      <w:bookmarkEnd w:id="32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3"/>
      <w:bookmarkEnd w:id="34"/>
      <w:r w:rsidR="00055B62" w:rsidRPr="00055B62">
        <w:rPr>
          <w:sz w:val="28"/>
          <w:szCs w:val="28"/>
        </w:rPr>
        <w:t xml:space="preserve"> </w:t>
      </w:r>
      <w:bookmarkStart w:id="35" w:name="OLE_LINK22"/>
      <w:bookmarkStart w:id="36" w:name="OLE_LINK23"/>
      <w:bookmarkStart w:id="37" w:name="OLE_LINK24"/>
      <w:r w:rsidR="00400B56">
        <w:rPr>
          <w:i/>
          <w:iCs/>
          <w:sz w:val="28"/>
          <w:szCs w:val="28"/>
        </w:rPr>
        <w:t>муниципальному служащему по работе с обращениями граждан</w:t>
      </w:r>
      <w:bookmarkEnd w:id="35"/>
      <w:bookmarkEnd w:id="36"/>
      <w:bookmarkEnd w:id="37"/>
      <w:r w:rsidR="00400B56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38" w:name="OLE_LINK20"/>
      <w:bookmarkStart w:id="39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8"/>
      <w:bookmarkEnd w:id="39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proofErr w:type="gramStart"/>
      <w:r w:rsidRPr="00055B62">
        <w:rPr>
          <w:sz w:val="28"/>
          <w:szCs w:val="28"/>
        </w:rPr>
        <w:t xml:space="preserve">В случае отсутствия информации </w:t>
      </w:r>
      <w:r w:rsidR="006C2B25">
        <w:rPr>
          <w:i/>
          <w:sz w:val="28"/>
          <w:szCs w:val="28"/>
        </w:rPr>
        <w:t xml:space="preserve"> у </w:t>
      </w:r>
      <w:r w:rsidR="006C2B25">
        <w:rPr>
          <w:i/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055B62">
        <w:rPr>
          <w:sz w:val="28"/>
          <w:szCs w:val="28"/>
        </w:rPr>
        <w:t xml:space="preserve"> </w:t>
      </w:r>
      <w:r w:rsidR="006C2B25">
        <w:rPr>
          <w:sz w:val="28"/>
          <w:szCs w:val="28"/>
        </w:rPr>
        <w:t>для предоставления</w:t>
      </w:r>
      <w:proofErr w:type="gramEnd"/>
      <w:r w:rsidR="006C2B25">
        <w:rPr>
          <w:sz w:val="28"/>
          <w:szCs w:val="28"/>
        </w:rPr>
        <w:t xml:space="preserve">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</w:t>
      </w:r>
      <w:r w:rsidRPr="00055B62">
        <w:rPr>
          <w:sz w:val="28"/>
          <w:szCs w:val="28"/>
        </w:rPr>
        <w:lastRenderedPageBreak/>
        <w:t>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0" w:name="5"/>
      <w:bookmarkEnd w:id="40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1" w:name="OLE_LINK16"/>
      <w:bookmarkStart w:id="42" w:name="OLE_LINK17"/>
      <w:bookmarkStart w:id="43" w:name="OLE_LINK18"/>
      <w:r>
        <w:rPr>
          <w:sz w:val="28"/>
          <w:szCs w:val="28"/>
        </w:rPr>
        <w:t>органами местного самоуправления</w:t>
      </w:r>
      <w:bookmarkEnd w:id="41"/>
      <w:bookmarkEnd w:id="42"/>
      <w:bookmarkEnd w:id="43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4" w:name="6"/>
      <w:bookmarkEnd w:id="44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5" w:name="7"/>
      <w:bookmarkEnd w:id="45"/>
      <w:proofErr w:type="gramStart"/>
      <w:r w:rsidRPr="003373FF">
        <w:rPr>
          <w:b/>
          <w:sz w:val="28"/>
          <w:szCs w:val="28"/>
        </w:rPr>
        <w:t>Контроль за</w:t>
      </w:r>
      <w:proofErr w:type="gramEnd"/>
      <w:r w:rsidRPr="003373FF">
        <w:rPr>
          <w:b/>
          <w:sz w:val="28"/>
          <w:szCs w:val="28"/>
        </w:rPr>
        <w:t xml:space="preserve">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</w:t>
      </w:r>
      <w:proofErr w:type="gramStart"/>
      <w:r w:rsidRPr="00055B62">
        <w:rPr>
          <w:sz w:val="28"/>
          <w:szCs w:val="28"/>
        </w:rPr>
        <w:t xml:space="preserve">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866533">
        <w:rPr>
          <w:i/>
          <w:sz w:val="28"/>
          <w:szCs w:val="28"/>
        </w:rPr>
        <w:t xml:space="preserve">главой </w:t>
      </w:r>
      <w:proofErr w:type="spellStart"/>
      <w:r w:rsidR="00866533">
        <w:rPr>
          <w:i/>
          <w:sz w:val="28"/>
          <w:szCs w:val="28"/>
        </w:rPr>
        <w:t>му</w:t>
      </w:r>
      <w:r w:rsidR="00866533" w:rsidRPr="00866533">
        <w:rPr>
          <w:i/>
          <w:sz w:val="28"/>
          <w:szCs w:val="28"/>
        </w:rPr>
        <w:t>нипального</w:t>
      </w:r>
      <w:proofErr w:type="spellEnd"/>
      <w:r w:rsidR="00866533" w:rsidRPr="00866533">
        <w:rPr>
          <w:i/>
          <w:sz w:val="28"/>
          <w:szCs w:val="28"/>
        </w:rPr>
        <w:t xml:space="preserve"> округа </w:t>
      </w:r>
      <w:proofErr w:type="spellStart"/>
      <w:r w:rsidR="00866533" w:rsidRPr="00866533">
        <w:rPr>
          <w:i/>
          <w:sz w:val="28"/>
          <w:szCs w:val="28"/>
        </w:rPr>
        <w:t>Савелки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lastRenderedPageBreak/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  <w:proofErr w:type="gramEnd"/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>
        <w:rPr>
          <w:i/>
          <w:sz w:val="28"/>
          <w:szCs w:val="28"/>
        </w:rPr>
        <w:t xml:space="preserve">главе муниципального округа </w:t>
      </w:r>
      <w:proofErr w:type="spellStart"/>
      <w:r w:rsidR="00866533">
        <w:rPr>
          <w:i/>
          <w:sz w:val="28"/>
          <w:szCs w:val="28"/>
        </w:rPr>
        <w:t>Савл</w:t>
      </w:r>
      <w:bookmarkStart w:id="46" w:name="_GoBack"/>
      <w:bookmarkEnd w:id="46"/>
      <w:r w:rsidR="00866533" w:rsidRPr="00866533">
        <w:rPr>
          <w:i/>
          <w:sz w:val="28"/>
          <w:szCs w:val="28"/>
        </w:rPr>
        <w:t>ки</w:t>
      </w:r>
      <w:proofErr w:type="spellEnd"/>
      <w:r w:rsidR="00866533" w:rsidRPr="00866533">
        <w:rPr>
          <w:i/>
          <w:sz w:val="28"/>
          <w:szCs w:val="28"/>
        </w:rPr>
        <w:t xml:space="preserve"> </w:t>
      </w:r>
      <w:r w:rsidRPr="0021650B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25" w:rsidRDefault="00DB4D25" w:rsidP="00055B62">
      <w:r>
        <w:separator/>
      </w:r>
    </w:p>
  </w:endnote>
  <w:endnote w:type="continuationSeparator" w:id="0">
    <w:p w:rsidR="00DB4D25" w:rsidRDefault="00DB4D25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s701 B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25" w:rsidRDefault="00DB4D25" w:rsidP="00055B62">
      <w:r>
        <w:separator/>
      </w:r>
    </w:p>
  </w:footnote>
  <w:footnote w:type="continuationSeparator" w:id="0">
    <w:p w:rsidR="00DB4D25" w:rsidRDefault="00DB4D25" w:rsidP="00055B62">
      <w:r>
        <w:continuationSeparator/>
      </w:r>
    </w:p>
  </w:footnote>
  <w:footnote w:id="1">
    <w:p w:rsidR="00635E1E" w:rsidRDefault="00635E1E">
      <w:pPr>
        <w:pStyle w:val="a3"/>
      </w:pPr>
      <w:r>
        <w:rPr>
          <w:rStyle w:val="a5"/>
        </w:rPr>
        <w:footnoteRef/>
      </w:r>
      <w:r>
        <w:t xml:space="preserve"> </w:t>
      </w:r>
      <w:r w:rsidRPr="00635E1E">
        <w:rPr>
          <w:i/>
        </w:rPr>
        <w:t>в отношении библиотечных и архивных фонд</w:t>
      </w:r>
      <w:r>
        <w:rPr>
          <w:i/>
        </w:rPr>
        <w:t>ов</w:t>
      </w:r>
      <w:r w:rsidRPr="00635E1E">
        <w:rPr>
          <w:i/>
        </w:rPr>
        <w:t xml:space="preserve"> городского округа </w:t>
      </w:r>
      <w:r>
        <w:rPr>
          <w:i/>
        </w:rPr>
        <w:t>и</w:t>
      </w:r>
      <w:r w:rsidRPr="00635E1E">
        <w:rPr>
          <w:i/>
        </w:rPr>
        <w:t xml:space="preserve"> поселения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53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577F6"/>
    <w:rsid w:val="00866533"/>
    <w:rsid w:val="0087360C"/>
    <w:rsid w:val="00884AB3"/>
    <w:rsid w:val="00885492"/>
    <w:rsid w:val="008C10C1"/>
    <w:rsid w:val="008C513D"/>
    <w:rsid w:val="008E53D6"/>
    <w:rsid w:val="00952C60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20A16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7835-1308-4129-B16F-249C3A61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 Windows</cp:lastModifiedBy>
  <cp:revision>2</cp:revision>
  <dcterms:created xsi:type="dcterms:W3CDTF">2016-01-13T16:11:00Z</dcterms:created>
  <dcterms:modified xsi:type="dcterms:W3CDTF">2016-01-13T16:11:00Z</dcterms:modified>
</cp:coreProperties>
</file>